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  <w:r>
        <w:rPr>
          <w:rFonts w:ascii="Lucida Calligraphy" w:hAnsi="Lucida Calligraphy"/>
          <w:b/>
          <w:noProof/>
          <w:sz w:val="28"/>
          <w:lang w:eastAsia="pt-BR"/>
        </w:rPr>
        <w:drawing>
          <wp:inline distT="0" distB="0" distL="0" distR="0">
            <wp:extent cx="1089660" cy="1097282"/>
            <wp:effectExtent l="0" t="0" r="0" b="7620"/>
            <wp:docPr id="3" name="Imagem 3" descr="C:\Users\Cliente\Desktop\logo esc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logo esco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093" cy="110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i/>
          <w:sz w:val="28"/>
          <w:szCs w:val="24"/>
        </w:rPr>
      </w:pPr>
    </w:p>
    <w:p>
      <w:pPr>
        <w:jc w:val="center"/>
        <w:rPr>
          <w:rFonts w:ascii="Arial" w:hAnsi="Arial" w:cs="Arial"/>
          <w:b/>
          <w:i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FEIRA DE CIÊNCIAS – Inovação e Sustentabilidade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RECICLAR É REUTILIZAR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Componentes do grupo: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ANTONELA, CIRINEU, DAVI, </w:t>
      </w:r>
      <w:proofErr w:type="gramStart"/>
      <w:r>
        <w:rPr>
          <w:rFonts w:ascii="Arial" w:hAnsi="Arial" w:cs="Arial"/>
          <w:sz w:val="28"/>
          <w:szCs w:val="28"/>
        </w:rPr>
        <w:t>EMANUEL,GABRIEL</w:t>
      </w:r>
      <w:proofErr w:type="gramEnd"/>
      <w:r>
        <w:rPr>
          <w:rFonts w:ascii="Arial" w:hAnsi="Arial" w:cs="Arial"/>
          <w:sz w:val="28"/>
          <w:szCs w:val="28"/>
        </w:rPr>
        <w:t>, ISADORA, JÚLIA, KAROLINE, KELVIN, LAURA, LUAN,LUCAS, MANUELA, RICARDO, RUAN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 Orientador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VERGÍNIA APARECIDA LAZZARI DORNELLES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Turma: 2º ANO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Passa Sete, 2021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TEMA: RECICLAR É REUTILIZAR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OBJETIVOS: </w:t>
      </w:r>
    </w:p>
    <w:p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Conscientização de ser parte integrante do meio ambiente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Perceber a importância da participação individual e coletiva na preservação do Meio Ambiente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Tornar-se um agente defensor do Meio ambiente buscando estratégias de reciclagem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JUSTIFICATIVA: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vamos ao supermercado realizar compras, muitos dos alimentos veem em embalagens de plásticos ou vidros e muitas vezes descartamos para o lixo, pois achamos que não serve para mais nada, porém isso não é verdade. Estes resíduos são denominados: Resíduos sólidos e podem ser reaproveitados sim. Podemos começar a mudar isso? Sabe como? Reutilizando, reaproveitando e reciclando!!!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reduzirmos o lixo que vamos produzindo podemos reutilizar através da reciclagem, então   é essencial começar a buscar estratégias de como fazer isso.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Embalagens plásticas quando exageradas e não descartadas corretamente, causam muitos danos ao meio, pois demoram para se degradar e se ingerida por animais podem causar mortes e poluição do meio ambiente. Enfim, são diversos impactos ambientais.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nossa escola tem um lindo jardim, com muitas espécies de flores,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turmas do 2º e 3º ano pensando na </w:t>
      </w:r>
      <w:proofErr w:type="gramStart"/>
      <w:r>
        <w:rPr>
          <w:rFonts w:ascii="Arial" w:hAnsi="Arial" w:cs="Arial"/>
          <w:sz w:val="24"/>
          <w:szCs w:val="24"/>
        </w:rPr>
        <w:t>proposta  de</w:t>
      </w:r>
      <w:proofErr w:type="gramEnd"/>
      <w:r>
        <w:rPr>
          <w:rFonts w:ascii="Arial" w:hAnsi="Arial" w:cs="Arial"/>
          <w:sz w:val="24"/>
          <w:szCs w:val="24"/>
        </w:rPr>
        <w:t xml:space="preserve"> reciclagem e reaproveitamento,  irão reciclar embalagens plásticas e de vidros, produzindo plantio de sementes de flores em potes plásticos para produzir mudinhas de flores  e consequentemente serão replantadas no pátio da escola para deixar o jardim mais florido.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já</w:t>
      </w:r>
      <w:proofErr w:type="gramEnd"/>
      <w:r>
        <w:rPr>
          <w:rFonts w:ascii="Arial" w:hAnsi="Arial" w:cs="Arial"/>
          <w:sz w:val="24"/>
          <w:szCs w:val="24"/>
        </w:rPr>
        <w:t xml:space="preserve"> outras embalagens serão transformadas em vasos e com alguns vidros realizaremos um </w:t>
      </w:r>
      <w:proofErr w:type="spellStart"/>
      <w:r>
        <w:rPr>
          <w:rFonts w:ascii="Arial" w:hAnsi="Arial" w:cs="Arial"/>
          <w:b/>
          <w:sz w:val="24"/>
          <w:szCs w:val="24"/>
        </w:rPr>
        <w:t>Terrário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plantinhas Suculentas</w:t>
      </w:r>
      <w:r>
        <w:rPr>
          <w:rFonts w:ascii="Arial" w:hAnsi="Arial" w:cs="Arial"/>
          <w:sz w:val="24"/>
          <w:szCs w:val="24"/>
        </w:rPr>
        <w:t xml:space="preserve"> e outros serão </w:t>
      </w:r>
      <w:r>
        <w:rPr>
          <w:rFonts w:ascii="Arial" w:hAnsi="Arial" w:cs="Arial"/>
          <w:sz w:val="24"/>
          <w:szCs w:val="24"/>
        </w:rPr>
        <w:lastRenderedPageBreak/>
        <w:t>transformados em vasos decorativos para ambientes internos e para tudo isso basta usar a criatividade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ind w:left="360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A430F"/>
    <w:multiLevelType w:val="hybridMultilevel"/>
    <w:tmpl w:val="CEE26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3B22C-5212-4F92-9DB4-2A9C5B27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2020-03-13T00:58:00Z</cp:lastPrinted>
  <dcterms:created xsi:type="dcterms:W3CDTF">2021-09-09T02:25:00Z</dcterms:created>
  <dcterms:modified xsi:type="dcterms:W3CDTF">2021-09-09T02:25:00Z</dcterms:modified>
</cp:coreProperties>
</file>